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1C" w:rsidRPr="0046448F" w:rsidRDefault="00E83EB1" w:rsidP="00E83EB1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="00AA521C"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</w:t>
      </w:r>
      <w:r w:rsidR="007D6261">
        <w:rPr>
          <w:rFonts w:ascii="Times New Roman" w:hAnsi="Times New Roman" w:cs="Times New Roman"/>
          <w:b/>
          <w:i/>
          <w:sz w:val="28"/>
          <w:szCs w:val="28"/>
        </w:rPr>
        <w:t>2016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0C0BFF">
        <w:rPr>
          <w:rFonts w:ascii="Times New Roman" w:hAnsi="Times New Roman" w:cs="Times New Roman"/>
          <w:b/>
          <w:i/>
          <w:sz w:val="28"/>
          <w:szCs w:val="28"/>
        </w:rPr>
        <w:t>ода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со сроками </w:t>
      </w:r>
      <w:r w:rsidR="00AA521C"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 w:rsidR="00D20C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за </w:t>
      </w:r>
      <w:r w:rsidR="00656B69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квартал 20</w:t>
      </w:r>
      <w:r w:rsidR="00C074D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20CFF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8E673D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tbl>
      <w:tblPr>
        <w:tblStyle w:val="a3"/>
        <w:tblW w:w="15414" w:type="dxa"/>
        <w:tblInd w:w="-601" w:type="dxa"/>
        <w:tblLayout w:type="fixed"/>
        <w:tblLook w:val="04A0"/>
      </w:tblPr>
      <w:tblGrid>
        <w:gridCol w:w="567"/>
        <w:gridCol w:w="1985"/>
        <w:gridCol w:w="2977"/>
        <w:gridCol w:w="1701"/>
        <w:gridCol w:w="2268"/>
        <w:gridCol w:w="5916"/>
      </w:tblGrid>
      <w:tr w:rsidR="00EE065A" w:rsidTr="00E83EB1">
        <w:tc>
          <w:tcPr>
            <w:tcW w:w="567" w:type="dxa"/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EE065A" w:rsidRPr="001A4844" w:rsidRDefault="00EE065A" w:rsidP="00E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1E30F8" w:rsidTr="00E83EB1">
        <w:tc>
          <w:tcPr>
            <w:tcW w:w="567" w:type="dxa"/>
          </w:tcPr>
          <w:p w:rsidR="001E30F8" w:rsidRDefault="00AD6220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E30F8" w:rsidRDefault="001E30F8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  <w:p w:rsidR="001E30F8" w:rsidRDefault="001E30F8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от18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30F8" w:rsidRDefault="0099252D" w:rsidP="0041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Обеспечить включение в реестры получателей субсидий на оплату коммунальных услуг самых нуждающихся (малоимущих) граждан, которые не в состоянии оплачивать указанные услуги</w:t>
            </w:r>
          </w:p>
        </w:tc>
        <w:tc>
          <w:tcPr>
            <w:tcW w:w="1701" w:type="dxa"/>
          </w:tcPr>
          <w:p w:rsidR="001E30F8" w:rsidRPr="001A4844" w:rsidRDefault="001E30F8" w:rsidP="0072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E30F8" w:rsidRPr="00415041" w:rsidRDefault="001E30F8" w:rsidP="0072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99252D" w:rsidRPr="0099252D" w:rsidRDefault="0099252D" w:rsidP="00992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исполнению перечня поручений  Главы Чеченской Республики Р.А.Кадырова (совещание от 18.01.2016 года № 01-05пп)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п.3. - администрация Киринского сельского поселения ставит Вас в известность, что реестр получателей субсидий на оплату коммунальных услуг самых нуждающихся (малоимущих) граждан, которые не в состоянии оплачивать указанные услуги включена 1семья.</w:t>
            </w:r>
          </w:p>
          <w:p w:rsidR="001E30F8" w:rsidRPr="00784C6C" w:rsidRDefault="001E30F8" w:rsidP="00415041">
            <w:pPr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313F" w:rsidTr="00E83EB1">
        <w:tc>
          <w:tcPr>
            <w:tcW w:w="567" w:type="dxa"/>
          </w:tcPr>
          <w:p w:rsidR="00C2313F" w:rsidRPr="001A4844" w:rsidRDefault="00AD6220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3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2313F" w:rsidRPr="001A4844" w:rsidRDefault="00C2313F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01-09 от 15.02.2016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15041" w:rsidRPr="001A4844" w:rsidRDefault="00C2313F" w:rsidP="0041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п.1. Подготовить информационную базу (социально- аналитический и духовно – нравственный паспорт) на граждан, проживающих на территории Чеченской Республики в возрасте от 14 до 35 лет. </w:t>
            </w:r>
          </w:p>
          <w:p w:rsidR="00C2313F" w:rsidRPr="001A4844" w:rsidRDefault="00C2313F" w:rsidP="00415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313F" w:rsidRPr="001A4844" w:rsidRDefault="00B16DDF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313F" w:rsidRPr="00415041" w:rsidRDefault="001E30F8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C2313F" w:rsidRPr="001A4844" w:rsidRDefault="00784C6C" w:rsidP="00D20CFF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целях исполнения протокола поручений Главы Чеченской Республики Р.А.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Кадырова от 15.02.2016 г., № 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01-09, администрация </w:t>
            </w:r>
            <w:r w:rsidR="009925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Киринского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поселения провела работу по </w:t>
            </w:r>
            <w:r w:rsidR="00415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подготовке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социально- аналитическ</w:t>
            </w:r>
            <w:r w:rsidR="00415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их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духовно-нравственному паспорт</w:t>
            </w:r>
            <w:r w:rsidR="004150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(анкета молодежи) на граждан </w:t>
            </w:r>
            <w:r w:rsidR="009925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Киринского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 14 до 35 лет, </w:t>
            </w:r>
            <w:r w:rsidRPr="00784C6C">
              <w:rPr>
                <w:rFonts w:ascii="Times New Roman" w:hAnsi="Times New Roman" w:cs="Times New Roman"/>
                <w:bCs/>
                <w:sz w:val="24"/>
                <w:szCs w:val="24"/>
              </w:rPr>
              <w:t>проанкетировано</w:t>
            </w:r>
            <w:r w:rsidR="00D77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0CF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человек.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 на граждан от 14 до 35 лет обновляется ежеквартально. </w:t>
            </w:r>
          </w:p>
        </w:tc>
      </w:tr>
      <w:tr w:rsidR="001E30F8" w:rsidTr="00E83EB1">
        <w:tc>
          <w:tcPr>
            <w:tcW w:w="567" w:type="dxa"/>
          </w:tcPr>
          <w:p w:rsidR="001E30F8" w:rsidRDefault="00D20CFF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2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E30F8" w:rsidRDefault="001E30F8" w:rsidP="001E30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1E30F8" w:rsidRPr="00422A53" w:rsidRDefault="001E30F8" w:rsidP="001E30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30F8" w:rsidRPr="00422A53" w:rsidRDefault="001E30F8" w:rsidP="001E30F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п.2. </w:t>
            </w:r>
            <w:r w:rsidRPr="001E30F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E30F8">
              <w:rPr>
                <w:rStyle w:val="0pt"/>
                <w:rFonts w:eastAsia="Calibri"/>
              </w:rPr>
              <w:t xml:space="preserve">вести  контроль по застройкам на придорожных территориях автомобильных дорог федерального, республиканского и муниципального значения для согласования с Министерством автомобильных дорог </w:t>
            </w:r>
            <w:r w:rsidRPr="001E30F8">
              <w:rPr>
                <w:rStyle w:val="0pt"/>
                <w:rFonts w:eastAsia="Calibri"/>
              </w:rPr>
              <w:lastRenderedPageBreak/>
              <w:t>Чеченской Республики в установленном порядке, в целях обеспечения соблюдения градостроительных норм и правил</w:t>
            </w:r>
          </w:p>
        </w:tc>
        <w:tc>
          <w:tcPr>
            <w:tcW w:w="1701" w:type="dxa"/>
          </w:tcPr>
          <w:p w:rsidR="001E30F8" w:rsidRPr="001A4844" w:rsidRDefault="001E30F8" w:rsidP="0072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E30F8" w:rsidRPr="00415041" w:rsidRDefault="001E30F8" w:rsidP="0072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99252D" w:rsidRPr="0099252D" w:rsidRDefault="0099252D" w:rsidP="0099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перечня поручений  Главы Чеченской Республики Р.А.Кадырова   (совещание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06.05.2016 года № 01-20пп)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 п.2. - администрация Киринского сельского поселения ставит Вас в известность, что на территории Киринского сельского поселения нет придорожных застроек. При строительстве на придорожных территориях автомобильных дорог администрация  </w:t>
            </w:r>
            <w:proofErr w:type="spellStart"/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ири</w:t>
            </w:r>
            <w:proofErr w:type="spellEnd"/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 будет согласовывать с Министерством автомобильных дорог. </w:t>
            </w:r>
          </w:p>
          <w:p w:rsidR="001E30F8" w:rsidRPr="00784C6C" w:rsidRDefault="001E30F8" w:rsidP="00415041">
            <w:pPr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E30F8" w:rsidTr="00E83EB1">
        <w:tc>
          <w:tcPr>
            <w:tcW w:w="567" w:type="dxa"/>
          </w:tcPr>
          <w:p w:rsidR="001E30F8" w:rsidRPr="001A4844" w:rsidRDefault="00D20CFF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E30F8" w:rsidRPr="001A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E30F8" w:rsidRPr="001A4844" w:rsidRDefault="001E30F8" w:rsidP="0016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01-32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27.09.2016 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30F8" w:rsidRPr="001A4844" w:rsidRDefault="001E30F8" w:rsidP="0041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п.1 – Проводить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разъяснительную 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населения Чеченской Республики по пропаганде соблюдения правил дорожного движения водителям автотранспорта и пешеходами, в соответствии с действующими правилами безопасности дорожного движения</w:t>
            </w:r>
          </w:p>
        </w:tc>
        <w:tc>
          <w:tcPr>
            <w:tcW w:w="1701" w:type="dxa"/>
          </w:tcPr>
          <w:p w:rsidR="001E30F8" w:rsidRPr="001A4844" w:rsidRDefault="001E30F8" w:rsidP="0072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E30F8" w:rsidRPr="00415041" w:rsidRDefault="001E30F8" w:rsidP="0072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AD6220" w:rsidRPr="00AD6220" w:rsidRDefault="001E30F8" w:rsidP="00AD6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66BBA">
              <w:rPr>
                <w:rFonts w:ascii="Times New Roman" w:hAnsi="Times New Roman"/>
                <w:sz w:val="24"/>
                <w:szCs w:val="24"/>
              </w:rPr>
              <w:t xml:space="preserve">о исполнение п.1. протокола поручений  Главы </w:t>
            </w:r>
            <w:r w:rsidR="00AD6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6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6BBA">
              <w:rPr>
                <w:b/>
              </w:rPr>
              <w:t xml:space="preserve"> </w:t>
            </w:r>
            <w:r w:rsidR="00AD622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AD6220" w:rsidRPr="00AD6220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исполнению перечня поручений  Главы Чеченской Республики Р.А.Кадырова   (совещание от 27.09.2016г №01-32пп)  </w:t>
            </w:r>
            <w:r w:rsidR="00AD6220" w:rsidRPr="00AD6220">
              <w:rPr>
                <w:rFonts w:ascii="Times New Roman" w:hAnsi="Times New Roman"/>
                <w:sz w:val="24"/>
                <w:szCs w:val="24"/>
              </w:rPr>
              <w:t xml:space="preserve"> п.1. </w:t>
            </w:r>
            <w:r w:rsidR="00AD6220" w:rsidRPr="00AD6220">
              <w:rPr>
                <w:b/>
                <w:sz w:val="24"/>
                <w:szCs w:val="24"/>
              </w:rPr>
              <w:t xml:space="preserve"> </w:t>
            </w:r>
            <w:r w:rsidR="00AD6220" w:rsidRPr="00AD6220">
              <w:rPr>
                <w:sz w:val="24"/>
                <w:szCs w:val="24"/>
              </w:rPr>
              <w:t xml:space="preserve">  </w:t>
            </w:r>
            <w:r w:rsidR="00AD6220" w:rsidRPr="00AD622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совместно с УУП  и имамом села, провели разъяснительные беседы  с учащимися на тему: "О безопасности дорожного движения"</w:t>
            </w:r>
            <w:r w:rsidR="00AD6220" w:rsidRPr="00AD6220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– </w:t>
            </w:r>
            <w:r w:rsidR="00AD6220"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деятельность, направленная на предупреждение причин возникновения до</w:t>
            </w:r>
            <w:r w:rsidR="00AD6220"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рожно-транспортных происшествий и снижение тяжести их послед</w:t>
            </w:r>
            <w:r w:rsidR="00AD6220"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ствий. Организация и регулирование дорожного движения возложе</w:t>
            </w:r>
            <w:r w:rsidR="00AD6220"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 на Государственную инспекцию безопасности дорожного движения (ГИБДД). Регулирование производится сигналами светофоров и регулировщиков, а также дорожными знаками и дорожной раз</w:t>
            </w:r>
            <w:r w:rsidR="00AD6220"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меткой и </w:t>
            </w:r>
            <w:proofErr w:type="spellStart"/>
            <w:r w:rsidR="00AD6220"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="00AD6220"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  <w:r w:rsidR="00AD6220"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 избежание детского травматизма.</w:t>
            </w:r>
          </w:p>
          <w:p w:rsidR="00AD6220" w:rsidRPr="00AD6220" w:rsidRDefault="00AD6220" w:rsidP="00AD62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 отчетный период проведено  3 профилактических мероприятий, в виде различных форм бесед, информационно- разъяснительных работ и.т.д.  </w:t>
            </w:r>
          </w:p>
          <w:p w:rsidR="001E30F8" w:rsidRPr="00AD6220" w:rsidRDefault="00AD6220" w:rsidP="00C074D6">
            <w:pPr>
              <w:tabs>
                <w:tab w:val="left" w:pos="1860"/>
              </w:tabs>
              <w:jc w:val="both"/>
              <w:rPr>
                <w:b/>
                <w:sz w:val="24"/>
                <w:szCs w:val="24"/>
              </w:rPr>
            </w:pPr>
            <w:r w:rsidRPr="00AD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охваченных мероприятиями граждан </w:t>
            </w:r>
            <w:r w:rsidR="00C074D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AD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человек.   </w:t>
            </w:r>
          </w:p>
        </w:tc>
      </w:tr>
      <w:tr w:rsidR="001E30F8" w:rsidTr="00E83EB1">
        <w:tc>
          <w:tcPr>
            <w:tcW w:w="567" w:type="dxa"/>
          </w:tcPr>
          <w:p w:rsidR="001E30F8" w:rsidRDefault="00D20CFF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2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E30F8" w:rsidRPr="00422A53" w:rsidRDefault="001E30F8" w:rsidP="001E30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01-3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от17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30F8" w:rsidRPr="00422A53" w:rsidRDefault="001E30F8" w:rsidP="007240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(п.3,4)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0F8">
              <w:rPr>
                <w:rFonts w:ascii="Times New Roman" w:hAnsi="Times New Roman" w:cs="Times New Roman"/>
                <w:sz w:val="24"/>
                <w:szCs w:val="24"/>
              </w:rPr>
              <w:t xml:space="preserve">Усилить контроль над соблюдением действующего земельного законодательства в муниципальных районах и городских округах и не допускать случаев самовольного захвата земельных участков и </w:t>
            </w:r>
            <w:r w:rsidRPr="001E3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самовольного возведения на них строений.</w:t>
            </w:r>
          </w:p>
        </w:tc>
        <w:tc>
          <w:tcPr>
            <w:tcW w:w="1701" w:type="dxa"/>
          </w:tcPr>
          <w:p w:rsidR="001E30F8" w:rsidRPr="001A4844" w:rsidRDefault="001E30F8" w:rsidP="0072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E30F8" w:rsidRPr="00415041" w:rsidRDefault="001E30F8" w:rsidP="0072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99252D" w:rsidRPr="0099252D" w:rsidRDefault="0099252D" w:rsidP="00AD6220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по исполнению перечня поручений  Главы Чеченской Республики Р.А.Кадырова   (совещ</w:t>
            </w:r>
            <w:r w:rsidR="00AD6220">
              <w:rPr>
                <w:rFonts w:ascii="Times New Roman" w:hAnsi="Times New Roman" w:cs="Times New Roman"/>
                <w:sz w:val="24"/>
                <w:szCs w:val="24"/>
              </w:rPr>
              <w:t>ание от 17.10.2016г №01-33пп)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 п. 3. - администрация Киринского сельского поселения ведет  строгий контроль над соблюдением действующего земельного законодательства о недопущение случаев самовольного захвата земельных участков и самовольного возведения на них строений:  </w:t>
            </w:r>
          </w:p>
          <w:p w:rsidR="0099252D" w:rsidRPr="0099252D" w:rsidRDefault="0099252D" w:rsidP="0099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п. 4.- в случаи принятия незаконных решений о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переводе жилых помещений в нежилые помещения, а также об изменении вида разрешенного использования земельных участков будет исключено.</w:t>
            </w:r>
          </w:p>
          <w:p w:rsidR="001E30F8" w:rsidRDefault="001E30F8" w:rsidP="00F66BBA">
            <w:p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6220" w:rsidRDefault="00AD6220" w:rsidP="00CA39D2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</w:p>
    <w:p w:rsidR="00AA521C" w:rsidRPr="00CA39D2" w:rsidRDefault="00D20CFF" w:rsidP="00CA39D2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521C" w:rsidRPr="00CA39D2" w:rsidSect="00EC52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21C"/>
    <w:rsid w:val="00006940"/>
    <w:rsid w:val="00014ACA"/>
    <w:rsid w:val="00016B33"/>
    <w:rsid w:val="00035156"/>
    <w:rsid w:val="00036669"/>
    <w:rsid w:val="000478AD"/>
    <w:rsid w:val="00060424"/>
    <w:rsid w:val="000659C9"/>
    <w:rsid w:val="0007100B"/>
    <w:rsid w:val="00081462"/>
    <w:rsid w:val="000A526F"/>
    <w:rsid w:val="000C0BFF"/>
    <w:rsid w:val="001331D7"/>
    <w:rsid w:val="00134934"/>
    <w:rsid w:val="0015579E"/>
    <w:rsid w:val="00163452"/>
    <w:rsid w:val="00170B1E"/>
    <w:rsid w:val="00170DC3"/>
    <w:rsid w:val="0018555E"/>
    <w:rsid w:val="00187B16"/>
    <w:rsid w:val="00190DF6"/>
    <w:rsid w:val="00194914"/>
    <w:rsid w:val="00197F7A"/>
    <w:rsid w:val="001A4844"/>
    <w:rsid w:val="001B2EB2"/>
    <w:rsid w:val="001C0297"/>
    <w:rsid w:val="001E30F8"/>
    <w:rsid w:val="0021380F"/>
    <w:rsid w:val="00243CCF"/>
    <w:rsid w:val="00244965"/>
    <w:rsid w:val="002456AC"/>
    <w:rsid w:val="0024645A"/>
    <w:rsid w:val="00257964"/>
    <w:rsid w:val="00257A42"/>
    <w:rsid w:val="00262435"/>
    <w:rsid w:val="0026487F"/>
    <w:rsid w:val="002731CC"/>
    <w:rsid w:val="00290376"/>
    <w:rsid w:val="0029395C"/>
    <w:rsid w:val="002B753F"/>
    <w:rsid w:val="002F195E"/>
    <w:rsid w:val="00335945"/>
    <w:rsid w:val="00344C59"/>
    <w:rsid w:val="00347BDE"/>
    <w:rsid w:val="00353AE5"/>
    <w:rsid w:val="0036028D"/>
    <w:rsid w:val="00380621"/>
    <w:rsid w:val="003827E4"/>
    <w:rsid w:val="003B65F9"/>
    <w:rsid w:val="003D50B2"/>
    <w:rsid w:val="003E7C70"/>
    <w:rsid w:val="003F56AE"/>
    <w:rsid w:val="0040252E"/>
    <w:rsid w:val="00415041"/>
    <w:rsid w:val="004162BF"/>
    <w:rsid w:val="0042043B"/>
    <w:rsid w:val="00435FA3"/>
    <w:rsid w:val="00451A34"/>
    <w:rsid w:val="0046448F"/>
    <w:rsid w:val="0047753B"/>
    <w:rsid w:val="00487DFB"/>
    <w:rsid w:val="004A06F1"/>
    <w:rsid w:val="004A3A8B"/>
    <w:rsid w:val="004D7D2C"/>
    <w:rsid w:val="004F2451"/>
    <w:rsid w:val="00576A49"/>
    <w:rsid w:val="00581E54"/>
    <w:rsid w:val="005A37E2"/>
    <w:rsid w:val="005B4EC4"/>
    <w:rsid w:val="00636C2C"/>
    <w:rsid w:val="006417FC"/>
    <w:rsid w:val="00656753"/>
    <w:rsid w:val="00656B69"/>
    <w:rsid w:val="006E27F2"/>
    <w:rsid w:val="006E4231"/>
    <w:rsid w:val="006E5F31"/>
    <w:rsid w:val="00712A9C"/>
    <w:rsid w:val="00716BBB"/>
    <w:rsid w:val="00723B0E"/>
    <w:rsid w:val="00730EAA"/>
    <w:rsid w:val="00734C6B"/>
    <w:rsid w:val="00736579"/>
    <w:rsid w:val="0075689A"/>
    <w:rsid w:val="00764CD9"/>
    <w:rsid w:val="00784C6C"/>
    <w:rsid w:val="007D6261"/>
    <w:rsid w:val="00842D0C"/>
    <w:rsid w:val="00851E3D"/>
    <w:rsid w:val="008633E3"/>
    <w:rsid w:val="008801FA"/>
    <w:rsid w:val="008E673D"/>
    <w:rsid w:val="00906DFD"/>
    <w:rsid w:val="0091010F"/>
    <w:rsid w:val="0091362F"/>
    <w:rsid w:val="009477E3"/>
    <w:rsid w:val="00967448"/>
    <w:rsid w:val="0099252D"/>
    <w:rsid w:val="00994EFA"/>
    <w:rsid w:val="00997CD2"/>
    <w:rsid w:val="009B30AA"/>
    <w:rsid w:val="009C1E88"/>
    <w:rsid w:val="00A02FB5"/>
    <w:rsid w:val="00A06D68"/>
    <w:rsid w:val="00A24902"/>
    <w:rsid w:val="00A27732"/>
    <w:rsid w:val="00A372A3"/>
    <w:rsid w:val="00AA521C"/>
    <w:rsid w:val="00AB5BC4"/>
    <w:rsid w:val="00AB78E8"/>
    <w:rsid w:val="00AD6220"/>
    <w:rsid w:val="00AF0CB8"/>
    <w:rsid w:val="00B105E6"/>
    <w:rsid w:val="00B16DDF"/>
    <w:rsid w:val="00B52FD8"/>
    <w:rsid w:val="00B567DD"/>
    <w:rsid w:val="00B82C2D"/>
    <w:rsid w:val="00BA791C"/>
    <w:rsid w:val="00BC0B79"/>
    <w:rsid w:val="00C0081E"/>
    <w:rsid w:val="00C074D6"/>
    <w:rsid w:val="00C1671B"/>
    <w:rsid w:val="00C21A88"/>
    <w:rsid w:val="00C2313F"/>
    <w:rsid w:val="00C31E4C"/>
    <w:rsid w:val="00C547F6"/>
    <w:rsid w:val="00CA2474"/>
    <w:rsid w:val="00CA39D2"/>
    <w:rsid w:val="00CE710F"/>
    <w:rsid w:val="00D20CFF"/>
    <w:rsid w:val="00D63C10"/>
    <w:rsid w:val="00D65EA0"/>
    <w:rsid w:val="00D77E3C"/>
    <w:rsid w:val="00DB656F"/>
    <w:rsid w:val="00E25662"/>
    <w:rsid w:val="00E259AE"/>
    <w:rsid w:val="00E34D15"/>
    <w:rsid w:val="00E60820"/>
    <w:rsid w:val="00E6352B"/>
    <w:rsid w:val="00E83EB1"/>
    <w:rsid w:val="00E96E77"/>
    <w:rsid w:val="00EC5295"/>
    <w:rsid w:val="00ED2570"/>
    <w:rsid w:val="00EE065A"/>
    <w:rsid w:val="00EE4263"/>
    <w:rsid w:val="00F16BA2"/>
    <w:rsid w:val="00F37DAD"/>
    <w:rsid w:val="00F40512"/>
    <w:rsid w:val="00F42650"/>
    <w:rsid w:val="00F44F60"/>
    <w:rsid w:val="00F500AF"/>
    <w:rsid w:val="00F66BBA"/>
    <w:rsid w:val="00F67523"/>
    <w:rsid w:val="00FA701D"/>
    <w:rsid w:val="00FD28B2"/>
    <w:rsid w:val="00FD50BF"/>
    <w:rsid w:val="00FE5850"/>
    <w:rsid w:val="00FF4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2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EE065A"/>
  </w:style>
  <w:style w:type="paragraph" w:styleId="a4">
    <w:name w:val="Normal (Web)"/>
    <w:basedOn w:val="a"/>
    <w:uiPriority w:val="99"/>
    <w:unhideWhenUsed/>
    <w:rsid w:val="0063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36C2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3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3EB1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4162BF"/>
    <w:rPr>
      <w:b/>
      <w:bCs/>
    </w:rPr>
  </w:style>
  <w:style w:type="character" w:customStyle="1" w:styleId="0pt">
    <w:name w:val="Основной текст + Интервал 0 pt"/>
    <w:rsid w:val="001E3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">
    <w:name w:val="Основной текст1"/>
    <w:rsid w:val="0099252D"/>
    <w:rPr>
      <w:rFonts w:ascii="Times New Roman" w:eastAsia="Times New Roman" w:hAnsi="Times New Roman" w:cs="Times New Roman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">
    <w:name w:val="Основной текст2"/>
    <w:rsid w:val="00992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9467F-4BF9-4292-8303-27CBEFF29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2018-04-07T08:40:00Z</cp:lastPrinted>
  <dcterms:created xsi:type="dcterms:W3CDTF">2018-07-26T12:21:00Z</dcterms:created>
  <dcterms:modified xsi:type="dcterms:W3CDTF">2025-06-24T13:13:00Z</dcterms:modified>
</cp:coreProperties>
</file>